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（假日会员定制）【滇东南】 昆明建水元阳蒙自普者黑弥勒6天5晚游行程单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ZLJRWJ-TD20260114M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Day1：广州—昆明—建水                                                    宿：建水          
                <w:br/>
                提前一天接站人员通过电话及短信双重确认的方式联系客人，广州白云机场乘飞机，请携带好第二代身份证提前2小时到机场)飞往素有“春城无处不飞花，寒食东风御柳斜。日暮汉宫传蜡烛，轻烟散入五侯家”——昆明。
                <w:br/>
                前往国家 4A 级景区【抚仙湖湿地公园】，景区背山面海，古树成荫，风情浓郁，椰影沙滩、碧水蓝天、湖光山色、是摄影旅游、休闲度假、放松心情的理想胜地 ，俯瞰整个湖面全景，浑圆的太阳从山间树林缓慢爬起，渐渐染红云彩，照在蓝色湖面形成一副美妙绝伦的风景画。
                <w:br/>
                后乘车前往建水，抵达后游览【双龙桥】，又称“十七孔桥”， 是座三阁十七孔大石拱桥。
                <w:br/>
                游览【西门大阪井】建于明洪武初年，是建水乃至云南富有盛名的一口井。大板井的“大”是名不虚传的，井栏由6块石板镶嵌而成，井口直径3米有馀。至今仍然人来人往、车水马龙般热闹，井水冬暖夏凉，甘甜润口。
                <w:br/>
                游览比天安门早建 28 年的小天安门【朝阳楼】（如需登楼费用自理，游览时 间约 20 分 钟）。游览【建水古城】古称临安，是一座雄踞滇南的历史文化名城；国家级重点风景名胜区，拥有悠久的历史，充满建筑美学价值。行程结束后入住酒店休息。   
                <w:br/>
                Day2：朱家花园-建水小火车-元阳-箐口梯田-坝达梯田                            宿：元阳          
                <w:br/>
                 早餐后，游览始建于光绪末年，朱氏家族在建水县城营建的一组规模宏大的宅院，有“滇南大观园”之称的清代民宅【朱家花园】（游览时间约1小时），融合了皖南民居的精致与晋中大院的气派，辅以苏州园林的灵秀，一步一景，歩移而景换。
                <w:br/>
                后前往临安站乘坐【建水小火车】（起点临安站-终点团山站），建水小火车状元号是一列运行在云南个碧石米轨铁路上的观光列车，因其车身主体为红色，又被称为“状元红” 。列车特色：车厢内饰为原木材质，搭配皮质座椅，还设有吧台，乘客可直面窗外风景。
                <w:br/>
                列车由东风型米轨内燃机车牵引，运行时速约20公里，沿途可欣赏异龙湖畔的湖光山色以及团山、乡会桥、双龙桥等历史人文古迹。
                <w:br/>
                中餐后前往元阳县游览【箐口梯田】箐口是进入哈尼元阳梯田的第1站，而在这里有哈尼民俗村，还有新建的哈尼小镇，可以让你在不进入景区深处的时候，便能感受到整个哈尼族缓和哈尼梯田的魅力。【坝达梯田】梯田壮观、线条美、立体感强。
                <w:br/>
                从海拔 800 米的麻栗寨河起，连绵不断的成千上万层梯田，一直伸延至海拔 2000 米的高山之巅，把麻栗寨、坝达、上马点、全福庄等哈尼村寨高高托入云海中。3700多级梯田宛似天梯，直达云霄。行程结束后入住酒店休息。   
                <w:br/>
                Day3：多依树梯田-蒙自-碧色寨                                                 宿：蒙自          
                <w:br/>
                早餐后，乘车游览【多依树梯田】，地处海拔1900米，有650公顷梯田分布在多依树、爱春、大瓦遮等状如海湾的 25°至 50°山坡，是观赏、拍摄云海梯田、日出及山寨的最佳景区。之后乘车前往红河州府蒙自，
                <w:br/>
                游览有“小巴黎”之称的滇越铁路【碧色寨】（含电瓶车），寻找电影《芳华》不一样的岁月，追忆曾经的似水流年，参观斑驳独特的法式建筑风格的米轨铁路，镌刻着它曾经不可磨灭的光辉岁月，是摄影师和画家最喜欢的取景之地。
                <w:br/>
                Day4：普者黑-三生三世十里桃花-青龙山                                         宿：普者黑         
                <w:br/>
                早餐后，前往【三生三世十里桃花】拍摄地--青丘，游览（青丘原名为菜花菁，因十里桃花电视剧在此拍摄，游客习惯的叫青丘，菜花菁是《三生三世十里桃花》拍摄地，位于青龙山后，因村位于才华多的菁边，故得名。
                <w:br/>
                登上【青龙山】俯瞰普者黑世外桃源全景，这里是摄影师最喜爱的拍摄地，让您一览无余，身临其境青丘仙境感受电视剧真实场景。
                <w:br/>
                Day5：仙人洞村-东风韵艺术小镇-红河水乡-昆明                                  宿：昆明         
                <w:br/>
                早餐后，前往【仙人洞村】，是普者黑国家5A级旅游景区核心地带的彝族撒尼人传统村落，村落背靠青山、前临仙人湖。游览【东风韵艺术小镇】（含电瓶车）。东风韵艺术小镇，是一座集葡萄文化、自然风光、人文旅游为一体，以文化艺术为主线打造的特色小镇，被称为滇中的“普罗旺斯”。 
                <w:br/>
                景区内有红砖修葺的万花筒艺术馆、半朵云、牛哆啰音乐农庄、印章房等“奇葩造型的建筑”，引人入胜。游览【红河水乡】，行程结束后返回昆明。
                <w:br/>
                Day6：滇池观海鸥—广州                                                      宿：温暖的家       
                <w:br/>
                  乘车前往【滇池大坝】被誉为“高原明珠”，是云南省最大的高原湖泊，也是全国第六大淡水湖。它位于昆明西南方，是著名的旅游度假胜地。这里湖光山色，风景优美，池水净碧通透、盈盈欲溢。
                <w:br/>
                近年由于环境的日益改善各类海鸥聚集到滇池，他们在水面上觅食、嬉戏、游戈，让滇池成为名副其实的鸟儿的乐园，也为滇池增添了别样的魅力，行程结束后，约定时间集合，送往机场乘坐飞机返回广州，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备注：本行程为参考旅游行程，我社会根据旅游目的地实际情况，在保证行程景点游览的前提下，对景点游览或用餐的先后顺序作合理的调整。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 交 通：出发地—昆明往返机票经济舱/动车二等座
                <w:br/>
                2、住宿标准：全程四钻酒店（不提供自然单间，产生单房差由客人自理）；
                <w:br/>
                3、门票标准：行程所列景点首道大门票
                <w:br/>
                4、用车标准：正规空调旅游车，确保一人一座
                <w:br/>
                5服务标准：司兼导；
                <w:br/>
                7、安全标准：旅行社为游客购买云南旅游组合保险（旅行社责任险）；
                <w:br/>
                8、备注信息：如遇特殊情况，根据行程时间早晚，导游可自行安排参观行程的先后顺序。
                <w:br/>
                参考酒店：
                <w:br/>
                建水皓枫温德姆
                <w:br/>
                元阳云之梦
                <w:br/>
                蒙自荷泰
                <w:br/>
                普者黑云芷湖景
                <w:br/>
                昆明维也纳 美吟温德姆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1.因单人报名，而产生的住宿单人单房差价；
                <w:br/>
                2.行程中的餐，客人自行安排（早餐酒店用
                <w:br/>
                2.按儿童报名超规定标准，所产生的费用（如高铁、轮船、门票、餐费、床位费等）；
                <w:br/>
                3.合同未约定由组团社支付的费用（包括行程以外非合同约定活动项目所需的费用、 游览过程中二道门票，如缆车、索道、游船（轮）、观光车、电瓶车及自由活动期间发生的一切费用等）。
                <w:br/>
                4.行程中发生的客人个人费用（包括交通工具上的非免费餐饮费、航空公司临时增加的燃油附加费、行李超重费、住宿期间的洗衣、电话、酒水饮料费、烟酒、付费电视、行李搬运、因旅游者个人违约、自身过错、导致的人身财产损失而额外支付的费用，个人伤病医疗费等）。
                <w:br/>
                5.行程未含个人投保的旅游保险费、航空保险费，建议游客视个人情况，选择合适的旅 游个人意外险。
                <w:br/>
                6.因交通延误、罢工、大风、大雾、大雪、航班取消或延期等不可抗拒因素所产生的额外费用；
                <w:br/>
                7、因航空公司政策限制，团队往返机票，如果因客人原因导致无法乘坐第一段航班，按航空公司规则，后段航班默认放弃乘坐，由此产生的损失，由客人自行承担。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失信人特别提示：
                <w:br/>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
                <w:br/>
                5.云南当地的特产有：翡翠、黄龙玉、精油、普洱茶等。
                <w:br/>
                6.行程中途经的休息站、加油站、公共卫生间等地停留，仅供休息和方便之用，游客购物为个人自主行为，游客因购物产生的纠纷与本社无关。客人应妥善保管自己的行李物品（特别是现金、有价证券以及贵重物品等）。
                <w:br/>
                7.客人中途不能离团，请组团社与客人签好相关协议。如果客人取消行程或中途擅自要求离团，一律视为自动放弃,不退任何费用，需要另外向其加收退团损失，如另一与其同行者是单人外另需补齐后面的单房差。
                <w:br/>
                8.因人力不可抗拒因素（如飞机、火车延误、交通事故、自然灾害、社会因素、台风、政治等等）所产生的费用由客人自理。未产生的费用按双方约定价格退还。
                <w:br/>
                9.我社在不减少景点和减低服务标准的前提下有权对行程景点先后游览顺序进行调整。行程中所列车程时间、游览时间、进店时间仅供参考，以实际为准！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本产品供应商为：珠海万佳国际旅行社有限公司，许可证编号：L-GD-CJ00289。为保证游客可如期出发，我社将与其他旅行社共同委托 珠海万佳国际旅行社有限公司 组织出发（拼团出发），如客人不接受拼团出发，请报名时以书面形式注明。此团由 珠海万佳国际旅行社有限公司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2026-04-03T13:05:47+08:00</dcterms:created>
  <dcterms:modified xsi:type="dcterms:W3CDTF">2026-04-03T13:05:47+08:00</dcterms:modified>
</cp:coreProperties>
</file>

<file path=docProps/custom.xml><?xml version="1.0" encoding="utf-8"?>
<Properties xmlns="http://schemas.openxmlformats.org/officeDocument/2006/custom-properties" xmlns:vt="http://schemas.openxmlformats.org/officeDocument/2006/docPropsVTypes"/>
</file>